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60" w:rsidRDefault="003F5C9F" w:rsidP="00C91640">
      <w:pPr>
        <w:spacing w:after="0" w:line="240" w:lineRule="auto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В МБОУ Киевская СОШ </w:t>
      </w:r>
      <w:r w:rsidR="00C00725">
        <w:rPr>
          <w:color w:val="111111"/>
          <w:sz w:val="27"/>
          <w:szCs w:val="27"/>
        </w:rPr>
        <w:t xml:space="preserve">с 15 по 19 ноября </w:t>
      </w:r>
      <w:bookmarkStart w:id="0" w:name="_GoBack"/>
      <w:bookmarkEnd w:id="0"/>
      <w:r>
        <w:rPr>
          <w:color w:val="111111"/>
          <w:sz w:val="27"/>
          <w:szCs w:val="27"/>
        </w:rPr>
        <w:t>прошла неделя русского языка и литературы, посвященная 200-летию со дня рождения русског</w:t>
      </w:r>
      <w:r w:rsidR="00F41603">
        <w:rPr>
          <w:color w:val="111111"/>
          <w:sz w:val="27"/>
          <w:szCs w:val="27"/>
        </w:rPr>
        <w:t>о писателя Ф. М. Достоевского.</w:t>
      </w:r>
      <w:r>
        <w:rPr>
          <w:color w:val="111111"/>
          <w:sz w:val="27"/>
          <w:szCs w:val="27"/>
        </w:rPr>
        <w:t xml:space="preserve">       </w:t>
      </w:r>
      <w:r>
        <w:rPr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5F5736B" wp14:editId="63B84107">
                <wp:extent cx="304800" cy="304800"/>
                <wp:effectExtent l="0" t="0" r="0" b="0"/>
                <wp:docPr id="2" name="AutoShape 1" descr="https://content.schools.by/sv8/library/SAM_118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58D5CD" id="AutoShape 1" o:spid="_x0000_s1026" alt="https://content.schools.by/sv8/library/SAM_118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OjctMneAgAA8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111111"/>
          <w:sz w:val="27"/>
          <w:szCs w:val="27"/>
        </w:rPr>
        <w:t>  </w:t>
      </w:r>
      <w:r>
        <w:rPr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459C056" wp14:editId="1BF77F9D">
                <wp:extent cx="304800" cy="304800"/>
                <wp:effectExtent l="0" t="0" r="0" b="0"/>
                <wp:docPr id="1" name="AutoShape 2" descr="https://content.schools.by/sv8/library/SAM_118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2B5C24" id="AutoShape 2" o:spid="_x0000_s1026" alt="https://content.schools.by/sv8/library/SAM_118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bFXZN3AIAAPM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color w:val="111111"/>
          <w:sz w:val="27"/>
          <w:szCs w:val="27"/>
        </w:rPr>
        <w:t>Учителя и учащиеся потрудились на славу, сумев сделать эти дни познавательными и интересными. В классах были проведены открытые уроки и мероприятия.</w:t>
      </w:r>
      <w:r w:rsidR="00D15960">
        <w:rPr>
          <w:color w:val="111111"/>
          <w:sz w:val="27"/>
          <w:szCs w:val="27"/>
        </w:rPr>
        <w:t xml:space="preserve"> </w:t>
      </w:r>
    </w:p>
    <w:p w:rsidR="00302594" w:rsidRPr="00274ABF" w:rsidRDefault="00D15960" w:rsidP="00C9164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color w:val="111111"/>
          <w:sz w:val="27"/>
          <w:szCs w:val="27"/>
        </w:rPr>
        <w:t xml:space="preserve">Был оформлен стенд на тему « Жизнь и творчество </w:t>
      </w:r>
      <w:proofErr w:type="spellStart"/>
      <w:r>
        <w:rPr>
          <w:color w:val="111111"/>
          <w:sz w:val="27"/>
          <w:szCs w:val="27"/>
        </w:rPr>
        <w:t>Ф.М.Достоевского</w:t>
      </w:r>
      <w:proofErr w:type="spellEnd"/>
      <w:r>
        <w:rPr>
          <w:color w:val="111111"/>
          <w:sz w:val="27"/>
          <w:szCs w:val="27"/>
        </w:rPr>
        <w:t>».</w:t>
      </w:r>
      <w:r w:rsidR="003F5C9F">
        <w:rPr>
          <w:rFonts w:ascii="Tahoma" w:hAnsi="Tahoma" w:cs="Tahoma"/>
          <w:color w:val="111111"/>
          <w:sz w:val="18"/>
          <w:szCs w:val="18"/>
        </w:rPr>
        <w:br/>
      </w:r>
      <w:r w:rsidR="00F41603">
        <w:rPr>
          <w:color w:val="111111"/>
          <w:sz w:val="27"/>
          <w:szCs w:val="27"/>
        </w:rPr>
        <w:t xml:space="preserve">Учащиеся 5-11 классов знакомились на уроках читали произведения, написанные  </w:t>
      </w:r>
      <w:r w:rsidR="003F5C9F">
        <w:rPr>
          <w:color w:val="111111"/>
          <w:sz w:val="27"/>
          <w:szCs w:val="27"/>
        </w:rPr>
        <w:t xml:space="preserve"> </w:t>
      </w:r>
      <w:r w:rsidR="00F41603">
        <w:rPr>
          <w:color w:val="111111"/>
          <w:sz w:val="27"/>
          <w:szCs w:val="27"/>
        </w:rPr>
        <w:t xml:space="preserve">Ф.М. Достоевским. </w:t>
      </w:r>
      <w:r w:rsidR="003F5C9F">
        <w:rPr>
          <w:color w:val="111111"/>
          <w:sz w:val="27"/>
          <w:szCs w:val="27"/>
        </w:rPr>
        <w:t>На классных часах старшеклассники увидели отрывки из новых экранизаций п</w:t>
      </w:r>
      <w:r w:rsidR="00F41603">
        <w:rPr>
          <w:color w:val="111111"/>
          <w:sz w:val="27"/>
          <w:szCs w:val="27"/>
        </w:rPr>
        <w:t>роизведений.</w:t>
      </w:r>
      <w:r w:rsidR="003F5C9F">
        <w:rPr>
          <w:rFonts w:ascii="Tahoma" w:hAnsi="Tahoma" w:cs="Tahoma"/>
          <w:color w:val="111111"/>
          <w:sz w:val="18"/>
          <w:szCs w:val="18"/>
        </w:rPr>
        <w:br/>
      </w:r>
      <w:r w:rsidR="00EE22D8">
        <w:rPr>
          <w:color w:val="111111"/>
          <w:sz w:val="27"/>
          <w:szCs w:val="27"/>
        </w:rPr>
        <w:t>Интерактивный</w:t>
      </w:r>
      <w:r w:rsidR="003F5C9F">
        <w:rPr>
          <w:color w:val="111111"/>
          <w:sz w:val="27"/>
          <w:szCs w:val="27"/>
        </w:rPr>
        <w:t xml:space="preserve"> диктант по текстам из произведений Ф. </w:t>
      </w:r>
      <w:r w:rsidR="00EE22D8">
        <w:rPr>
          <w:color w:val="111111"/>
          <w:sz w:val="27"/>
          <w:szCs w:val="27"/>
        </w:rPr>
        <w:t>М. Достоевского, проведенный в 9</w:t>
      </w:r>
      <w:r w:rsidR="003F5C9F">
        <w:rPr>
          <w:color w:val="111111"/>
          <w:sz w:val="27"/>
          <w:szCs w:val="27"/>
        </w:rPr>
        <w:t>-11 классах, помог проверить уровень грамотности учащихся нашей школы и выявить лучших в конкурсе "Грамотей".</w:t>
      </w:r>
      <w:r w:rsidR="003F5C9F">
        <w:rPr>
          <w:rFonts w:ascii="Tahoma" w:hAnsi="Tahoma" w:cs="Tahoma"/>
          <w:color w:val="111111"/>
          <w:sz w:val="18"/>
          <w:szCs w:val="18"/>
        </w:rPr>
        <w:br/>
      </w:r>
      <w:r w:rsidR="00EE22D8">
        <w:rPr>
          <w:color w:val="111111"/>
          <w:sz w:val="27"/>
          <w:szCs w:val="27"/>
        </w:rPr>
        <w:t xml:space="preserve">Интересно прошла литературная гостиная в 9-11 классах - «Человек есть </w:t>
      </w:r>
      <w:proofErr w:type="spellStart"/>
      <w:r w:rsidR="00EE22D8">
        <w:rPr>
          <w:color w:val="111111"/>
          <w:sz w:val="27"/>
          <w:szCs w:val="27"/>
        </w:rPr>
        <w:t>тайна.Ее</w:t>
      </w:r>
      <w:proofErr w:type="spellEnd"/>
      <w:r w:rsidR="00EE22D8">
        <w:rPr>
          <w:color w:val="111111"/>
          <w:sz w:val="27"/>
          <w:szCs w:val="27"/>
        </w:rPr>
        <w:t xml:space="preserve"> нужно разгадать», на которой ста</w:t>
      </w:r>
      <w:r w:rsidR="000920D2">
        <w:rPr>
          <w:color w:val="111111"/>
          <w:sz w:val="27"/>
          <w:szCs w:val="27"/>
        </w:rPr>
        <w:t xml:space="preserve">ршеклассники изучили интересные факты жизни </w:t>
      </w:r>
      <w:proofErr w:type="spellStart"/>
      <w:r w:rsidR="000920D2">
        <w:rPr>
          <w:color w:val="111111"/>
          <w:sz w:val="27"/>
          <w:szCs w:val="27"/>
        </w:rPr>
        <w:t>Ф.М.Достоевского</w:t>
      </w:r>
      <w:proofErr w:type="spellEnd"/>
      <w:r w:rsidR="000920D2">
        <w:rPr>
          <w:color w:val="111111"/>
          <w:sz w:val="27"/>
          <w:szCs w:val="27"/>
        </w:rPr>
        <w:t xml:space="preserve">, а также посмотрели фрагменты фильмов по произведениям </w:t>
      </w:r>
      <w:proofErr w:type="spellStart"/>
      <w:r w:rsidR="000920D2">
        <w:rPr>
          <w:color w:val="111111"/>
          <w:sz w:val="27"/>
          <w:szCs w:val="27"/>
        </w:rPr>
        <w:t>писателя.</w:t>
      </w:r>
      <w:r w:rsidR="00302594">
        <w:rPr>
          <w:color w:val="111111"/>
          <w:sz w:val="27"/>
          <w:szCs w:val="27"/>
        </w:rPr>
        <w:t>С</w:t>
      </w:r>
      <w:proofErr w:type="spellEnd"/>
      <w:r w:rsidR="00302594">
        <w:rPr>
          <w:color w:val="111111"/>
          <w:sz w:val="27"/>
          <w:szCs w:val="27"/>
        </w:rPr>
        <w:t xml:space="preserve"> 5-9 классы</w:t>
      </w:r>
      <w:r w:rsidR="00C91640">
        <w:rPr>
          <w:color w:val="111111"/>
          <w:sz w:val="27"/>
          <w:szCs w:val="27"/>
        </w:rPr>
        <w:t xml:space="preserve"> </w:t>
      </w:r>
      <w:r w:rsidR="00302594">
        <w:rPr>
          <w:color w:val="111111"/>
          <w:sz w:val="27"/>
          <w:szCs w:val="27"/>
        </w:rPr>
        <w:t xml:space="preserve"> были даны задания </w:t>
      </w:r>
      <w:r w:rsidR="00C91640">
        <w:rPr>
          <w:color w:val="111111"/>
          <w:sz w:val="27"/>
          <w:szCs w:val="27"/>
        </w:rPr>
        <w:t>по текстам из произведений писателя</w:t>
      </w:r>
      <w:r w:rsidR="00C91640" w:rsidRPr="00274AB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274ABF" w:rsidRPr="00274A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Достоевский </w:t>
      </w:r>
      <w:r w:rsidR="00C91640" w:rsidRPr="00274A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уроках русского языка). Эпиграф -</w:t>
      </w:r>
    </w:p>
    <w:p w:rsidR="00C91640" w:rsidRPr="00274ABF" w:rsidRDefault="00302594" w:rsidP="00C91640">
      <w:pPr>
        <w:spacing w:after="0" w:line="240" w:lineRule="auto"/>
        <w:rPr>
          <w:rStyle w:val="a4"/>
          <w:rFonts w:ascii="Times New Roman" w:hAnsi="Times New Roman"/>
          <w:iCs/>
          <w:color w:val="000000" w:themeColor="text1"/>
          <w:sz w:val="24"/>
          <w:szCs w:val="24"/>
          <w:u w:val="none"/>
        </w:rPr>
      </w:pPr>
      <w:r w:rsidRPr="00274ABF">
        <w:rPr>
          <w:rFonts w:ascii="Times New Roman" w:hAnsi="Times New Roman"/>
          <w:iCs/>
          <w:color w:val="000000" w:themeColor="text1"/>
          <w:sz w:val="24"/>
          <w:szCs w:val="24"/>
        </w:rPr>
        <w:t>Читайте Достоевского, любите Достоевского -   если можете, а можете, браните Достоевского, но читайте... по возможности только его.</w:t>
      </w:r>
      <w:r w:rsidRPr="00274ABF">
        <w:rPr>
          <w:rFonts w:ascii="Times New Roman" w:hAnsi="Times New Roman"/>
          <w:iCs/>
          <w:color w:val="000000" w:themeColor="text1"/>
          <w:sz w:val="24"/>
          <w:szCs w:val="24"/>
        </w:rPr>
        <w:br/>
      </w:r>
      <w:hyperlink r:id="rId4" w:history="1">
        <w:r w:rsidRPr="00274ABF">
          <w:rPr>
            <w:rStyle w:val="a4"/>
            <w:rFonts w:ascii="Times New Roman" w:hAnsi="Times New Roman"/>
            <w:iCs/>
            <w:color w:val="000000" w:themeColor="text1"/>
            <w:sz w:val="24"/>
            <w:szCs w:val="24"/>
          </w:rPr>
          <w:t xml:space="preserve">И. </w:t>
        </w:r>
        <w:proofErr w:type="spellStart"/>
        <w:r w:rsidRPr="00274ABF">
          <w:rPr>
            <w:rStyle w:val="a4"/>
            <w:rFonts w:ascii="Times New Roman" w:hAnsi="Times New Roman"/>
            <w:iCs/>
            <w:color w:val="000000" w:themeColor="text1"/>
            <w:sz w:val="24"/>
            <w:szCs w:val="24"/>
          </w:rPr>
          <w:t>Анненcкий</w:t>
        </w:r>
        <w:proofErr w:type="spellEnd"/>
      </w:hyperlink>
    </w:p>
    <w:p w:rsidR="003F5C9F" w:rsidRDefault="00EE22D8" w:rsidP="00C91640">
      <w:pPr>
        <w:spacing w:after="0" w:line="240" w:lineRule="auto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 </w:t>
      </w:r>
      <w:r w:rsidR="003F5C9F">
        <w:rPr>
          <w:color w:val="111111"/>
          <w:sz w:val="27"/>
          <w:szCs w:val="27"/>
        </w:rPr>
        <w:t>Всем учащимся школы была предоставлена возможность участвовать в мероприятиях предметной недели, проявлять свою выдумку и фантазию, заинтересовывать своими интересными идеями других.</w:t>
      </w:r>
      <w:r w:rsidR="003F5C9F">
        <w:rPr>
          <w:rFonts w:ascii="Tahoma" w:hAnsi="Tahoma" w:cs="Tahoma"/>
          <w:color w:val="111111"/>
          <w:sz w:val="18"/>
          <w:szCs w:val="18"/>
        </w:rPr>
        <w:br/>
      </w:r>
      <w:r w:rsidR="003F5C9F">
        <w:rPr>
          <w:color w:val="111111"/>
          <w:sz w:val="27"/>
          <w:szCs w:val="27"/>
        </w:rPr>
        <w:t>Все победители были отмечены дипломами.</w:t>
      </w:r>
    </w:p>
    <w:p w:rsidR="00D15960" w:rsidRDefault="00D15960" w:rsidP="00C91640">
      <w:pPr>
        <w:spacing w:after="0" w:line="240" w:lineRule="auto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D15960">
        <w:rPr>
          <w:rFonts w:ascii="Times New Roman" w:hAnsi="Times New Roman"/>
          <w:b/>
          <w:i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942256" cy="2895600"/>
            <wp:effectExtent l="0" t="0" r="0" b="0"/>
            <wp:docPr id="3" name="Рисунок 3" descr="F:\неделя 2021\IMG_20211115_115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еделя 2021\IMG_20211115_1155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4" cy="291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960" w:rsidRPr="00C91640" w:rsidRDefault="00D15960" w:rsidP="00C91640">
      <w:pPr>
        <w:spacing w:after="0" w:line="240" w:lineRule="auto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F41603" w:rsidRDefault="00F41603">
      <w:r w:rsidRPr="00F41603">
        <w:rPr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9D55D6D" wp14:editId="096E24B9">
            <wp:extent cx="1876425" cy="2190750"/>
            <wp:effectExtent l="0" t="0" r="9525" b="0"/>
            <wp:docPr id="4" name="Рисунок 4" descr="F:\IMG_20211115_111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20211115_1117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930" cy="219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603">
        <w:rPr>
          <w:noProof/>
          <w:lang w:eastAsia="ru-RU"/>
        </w:rPr>
        <w:drawing>
          <wp:inline distT="0" distB="0" distL="0" distR="0">
            <wp:extent cx="2162175" cy="2190750"/>
            <wp:effectExtent l="0" t="0" r="9525" b="0"/>
            <wp:docPr id="5" name="Рисунок 5" descr="F:\IMG_20211115_111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_20211115_1117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929" cy="219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603">
        <w:rPr>
          <w:noProof/>
          <w:lang w:eastAsia="ru-RU"/>
        </w:rPr>
        <w:drawing>
          <wp:inline distT="0" distB="0" distL="0" distR="0">
            <wp:extent cx="1875790" cy="2199451"/>
            <wp:effectExtent l="0" t="0" r="0" b="0"/>
            <wp:docPr id="6" name="Рисунок 6" descr="F:\IMG_20211117_093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MG_20211117_0939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265" cy="221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603" w:rsidRDefault="00F41603" w:rsidP="00F41603"/>
    <w:p w:rsidR="009D4DD8" w:rsidRDefault="00F41603" w:rsidP="00F41603">
      <w:r w:rsidRPr="00F41603">
        <w:rPr>
          <w:noProof/>
          <w:lang w:eastAsia="ru-RU"/>
        </w:rPr>
        <w:drawing>
          <wp:inline distT="0" distB="0" distL="0" distR="0">
            <wp:extent cx="2124075" cy="2485826"/>
            <wp:effectExtent l="0" t="0" r="0" b="0"/>
            <wp:docPr id="7" name="Рисунок 7" descr="F:\IMG_20211117_093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IMG_20211117_0939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852" cy="249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603">
        <w:rPr>
          <w:noProof/>
          <w:lang w:eastAsia="ru-RU"/>
        </w:rPr>
        <w:drawing>
          <wp:inline distT="0" distB="0" distL="0" distR="0">
            <wp:extent cx="2971800" cy="2416810"/>
            <wp:effectExtent l="0" t="0" r="0" b="2540"/>
            <wp:docPr id="8" name="Рисунок 8" descr="F:\IMG-202111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IMG-20211118-WA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925" cy="241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603" w:rsidRDefault="00F41603" w:rsidP="00F41603">
      <w:r w:rsidRPr="00F4160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3324225"/>
            <wp:positionH relativeFrom="column">
              <wp:align>left</wp:align>
            </wp:positionH>
            <wp:positionV relativeFrom="paragraph">
              <wp:align>top</wp:align>
            </wp:positionV>
            <wp:extent cx="2647950" cy="2171700"/>
            <wp:effectExtent l="0" t="0" r="0" b="0"/>
            <wp:wrapSquare wrapText="bothSides"/>
            <wp:docPr id="9" name="Рисунок 9" descr="F:\IMG-202111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IMG-20211118-WA0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1603" w:rsidRPr="00F41603" w:rsidRDefault="00F41603" w:rsidP="00DD35BD">
      <w:pPr>
        <w:ind w:firstLine="708"/>
      </w:pPr>
      <w:r w:rsidRPr="00F41603">
        <w:rPr>
          <w:noProof/>
          <w:lang w:eastAsia="ru-RU"/>
        </w:rPr>
        <w:drawing>
          <wp:inline distT="0" distB="0" distL="0" distR="0">
            <wp:extent cx="2305050" cy="2381250"/>
            <wp:effectExtent l="0" t="0" r="0" b="0"/>
            <wp:docPr id="10" name="Рисунок 10" descr="F:\IMG-2021111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IMG-20211118-WA0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136" cy="238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603" w:rsidRPr="00F41603" w:rsidRDefault="00F41603" w:rsidP="00F41603">
      <w:r>
        <w:lastRenderedPageBreak/>
        <w:br w:type="textWrapping" w:clear="all"/>
      </w:r>
      <w:r w:rsidRPr="00F41603">
        <w:rPr>
          <w:noProof/>
          <w:lang w:eastAsia="ru-RU"/>
        </w:rPr>
        <w:drawing>
          <wp:inline distT="0" distB="0" distL="0" distR="0">
            <wp:extent cx="3009900" cy="2466799"/>
            <wp:effectExtent l="0" t="0" r="0" b="0"/>
            <wp:docPr id="11" name="Рисунок 11" descr="F:\IMG-2021111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IMG-20211118-WA00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238" cy="24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5BD" w:rsidRPr="00DD35BD">
        <w:rPr>
          <w:noProof/>
          <w:lang w:eastAsia="ru-RU"/>
        </w:rPr>
        <w:drawing>
          <wp:inline distT="0" distB="0" distL="0" distR="0">
            <wp:extent cx="2981325" cy="2295361"/>
            <wp:effectExtent l="0" t="0" r="0" b="0"/>
            <wp:docPr id="12" name="Рисунок 12" descr="F:\IMG-2021111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IMG-20211118-WA00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599" cy="231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603" w:rsidRPr="00F4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9F"/>
    <w:rsid w:val="000920D2"/>
    <w:rsid w:val="00274ABF"/>
    <w:rsid w:val="00302594"/>
    <w:rsid w:val="003F5C9F"/>
    <w:rsid w:val="00776E75"/>
    <w:rsid w:val="00C00725"/>
    <w:rsid w:val="00C22036"/>
    <w:rsid w:val="00C91640"/>
    <w:rsid w:val="00D15960"/>
    <w:rsid w:val="00DD35BD"/>
    <w:rsid w:val="00EE22D8"/>
    <w:rsid w:val="00F11498"/>
    <w:rsid w:val="00F4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ADC6"/>
  <w15:chartTrackingRefBased/>
  <w15:docId w15:val="{DFCF5955-1B69-456C-B4AE-BDEC08F8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2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://az.lib.ru/a/annenskij_i_f/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2021-11-19T08:58:00Z</dcterms:created>
  <dcterms:modified xsi:type="dcterms:W3CDTF">2021-11-19T08:58:00Z</dcterms:modified>
</cp:coreProperties>
</file>